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9E" w:rsidRPr="00882947" w:rsidRDefault="00E52A9E" w:rsidP="00984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947">
        <w:rPr>
          <w:rFonts w:ascii="Times New Roman" w:hAnsi="Times New Roman" w:cs="Times New Roman"/>
          <w:b/>
          <w:sz w:val="28"/>
          <w:szCs w:val="28"/>
        </w:rPr>
        <w:t xml:space="preserve">Обобщённая отчётная информация по результатам </w:t>
      </w:r>
      <w:r w:rsidR="00984331" w:rsidRPr="00882947">
        <w:rPr>
          <w:rFonts w:ascii="Times New Roman" w:hAnsi="Times New Roman" w:cs="Times New Roman"/>
          <w:b/>
          <w:sz w:val="28"/>
          <w:szCs w:val="28"/>
        </w:rPr>
        <w:t xml:space="preserve">публичного мероприятия по теме: </w:t>
      </w:r>
      <w:r w:rsidR="00882947" w:rsidRPr="00882947">
        <w:rPr>
          <w:rFonts w:ascii="Times New Roman" w:hAnsi="Times New Roman" w:cs="Times New Roman"/>
          <w:b/>
          <w:sz w:val="28"/>
          <w:szCs w:val="28"/>
        </w:rPr>
        <w:t xml:space="preserve">«О правоприменительной практике контрольно-надзорной деятельности в Уральском управлении Ростехнадзора по </w:t>
      </w:r>
      <w:proofErr w:type="gramStart"/>
      <w:r w:rsidR="00882947" w:rsidRPr="00882947">
        <w:rPr>
          <w:rFonts w:ascii="Times New Roman" w:hAnsi="Times New Roman" w:cs="Times New Roman"/>
          <w:b/>
          <w:sz w:val="28"/>
          <w:szCs w:val="28"/>
        </w:rPr>
        <w:t>горному</w:t>
      </w:r>
      <w:proofErr w:type="gramEnd"/>
      <w:r w:rsidR="00882947" w:rsidRPr="00882947">
        <w:rPr>
          <w:rFonts w:ascii="Times New Roman" w:hAnsi="Times New Roman" w:cs="Times New Roman"/>
          <w:b/>
          <w:sz w:val="28"/>
          <w:szCs w:val="28"/>
        </w:rPr>
        <w:t xml:space="preserve"> и металлургическому надзору за 9 месяцев 2022 года»</w:t>
      </w:r>
      <w:r w:rsidR="00984331" w:rsidRPr="00882947">
        <w:rPr>
          <w:rFonts w:ascii="Times New Roman" w:hAnsi="Times New Roman" w:cs="Times New Roman"/>
          <w:b/>
          <w:sz w:val="28"/>
          <w:szCs w:val="28"/>
        </w:rPr>
        <w:t>.</w:t>
      </w:r>
    </w:p>
    <w:p w:rsidR="00984331" w:rsidRPr="00882947" w:rsidRDefault="00984331" w:rsidP="0098433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84331" w:rsidRDefault="00984331" w:rsidP="0008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947">
        <w:rPr>
          <w:rFonts w:ascii="Times New Roman" w:hAnsi="Times New Roman" w:cs="Times New Roman"/>
          <w:sz w:val="28"/>
          <w:szCs w:val="28"/>
        </w:rPr>
        <w:t>В</w:t>
      </w:r>
      <w:r w:rsidR="00E52A9E" w:rsidRPr="008829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2A9E" w:rsidRPr="0088294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E52A9E" w:rsidRPr="00882947">
        <w:rPr>
          <w:rFonts w:ascii="Times New Roman" w:hAnsi="Times New Roman" w:cs="Times New Roman"/>
          <w:sz w:val="28"/>
          <w:szCs w:val="28"/>
        </w:rPr>
        <w:t xml:space="preserve"> с утвержденным планом-графиком проведения в центральном аппарате Ростехнадзора и его территориальных органах публичных мероприятий с подконтрольн</w:t>
      </w:r>
      <w:r w:rsidR="009B10EF" w:rsidRPr="00882947">
        <w:rPr>
          <w:rFonts w:ascii="Times New Roman" w:hAnsi="Times New Roman" w:cs="Times New Roman"/>
          <w:sz w:val="28"/>
          <w:szCs w:val="28"/>
        </w:rPr>
        <w:t>ыми субъектами в 2022</w:t>
      </w:r>
      <w:r w:rsidR="00551959" w:rsidRPr="00882947">
        <w:rPr>
          <w:rFonts w:ascii="Times New Roman" w:hAnsi="Times New Roman" w:cs="Times New Roman"/>
          <w:sz w:val="28"/>
          <w:szCs w:val="28"/>
        </w:rPr>
        <w:t xml:space="preserve"> </w:t>
      </w:r>
      <w:r w:rsidR="00E52A9E" w:rsidRPr="00882947">
        <w:rPr>
          <w:rFonts w:ascii="Times New Roman" w:hAnsi="Times New Roman" w:cs="Times New Roman"/>
          <w:sz w:val="28"/>
          <w:szCs w:val="28"/>
        </w:rPr>
        <w:t>год</w:t>
      </w:r>
      <w:r w:rsidR="009B10EF" w:rsidRPr="00882947">
        <w:rPr>
          <w:rFonts w:ascii="Times New Roman" w:hAnsi="Times New Roman" w:cs="Times New Roman"/>
          <w:sz w:val="28"/>
          <w:szCs w:val="28"/>
        </w:rPr>
        <w:t>у</w:t>
      </w:r>
      <w:r w:rsidR="00E52A9E" w:rsidRPr="00882947">
        <w:rPr>
          <w:rFonts w:ascii="Times New Roman" w:hAnsi="Times New Roman" w:cs="Times New Roman"/>
          <w:sz w:val="28"/>
          <w:szCs w:val="28"/>
        </w:rPr>
        <w:t xml:space="preserve"> </w:t>
      </w:r>
      <w:r w:rsidRPr="00882947">
        <w:rPr>
          <w:rFonts w:ascii="Times New Roman" w:hAnsi="Times New Roman" w:cs="Times New Roman"/>
          <w:sz w:val="28"/>
          <w:szCs w:val="28"/>
        </w:rPr>
        <w:t>руководитель Уральского управления Ростехнадзора Андрей Таранов 2</w:t>
      </w:r>
      <w:r w:rsidR="00882947" w:rsidRPr="00882947">
        <w:rPr>
          <w:rFonts w:ascii="Times New Roman" w:hAnsi="Times New Roman" w:cs="Times New Roman"/>
          <w:sz w:val="28"/>
          <w:szCs w:val="28"/>
        </w:rPr>
        <w:t>1</w:t>
      </w:r>
      <w:r w:rsidRPr="00882947">
        <w:rPr>
          <w:rFonts w:ascii="Times New Roman" w:hAnsi="Times New Roman" w:cs="Times New Roman"/>
          <w:sz w:val="28"/>
          <w:szCs w:val="28"/>
        </w:rPr>
        <w:t xml:space="preserve"> </w:t>
      </w:r>
      <w:r w:rsidR="00882947" w:rsidRPr="00882947">
        <w:rPr>
          <w:rFonts w:ascii="Times New Roman" w:hAnsi="Times New Roman" w:cs="Times New Roman"/>
          <w:sz w:val="28"/>
          <w:szCs w:val="28"/>
        </w:rPr>
        <w:t>дека</w:t>
      </w:r>
      <w:r w:rsidRPr="00882947">
        <w:rPr>
          <w:rFonts w:ascii="Times New Roman" w:hAnsi="Times New Roman" w:cs="Times New Roman"/>
          <w:sz w:val="28"/>
          <w:szCs w:val="28"/>
        </w:rPr>
        <w:t xml:space="preserve">бря 2022 года в режиме видеоконференцсвязи провел публичное мероприятие по теме: </w:t>
      </w:r>
      <w:r w:rsidR="00882947" w:rsidRPr="00882947">
        <w:rPr>
          <w:rFonts w:ascii="Times New Roman" w:hAnsi="Times New Roman" w:cs="Times New Roman"/>
          <w:sz w:val="28"/>
          <w:szCs w:val="28"/>
        </w:rPr>
        <w:t xml:space="preserve">«О правоприменительной практике контрольно-надзорной деятельности в Уральском управлении Ростехнадзора по </w:t>
      </w:r>
      <w:proofErr w:type="gramStart"/>
      <w:r w:rsidR="00882947" w:rsidRPr="00882947">
        <w:rPr>
          <w:rFonts w:ascii="Times New Roman" w:hAnsi="Times New Roman" w:cs="Times New Roman"/>
          <w:sz w:val="28"/>
          <w:szCs w:val="28"/>
        </w:rPr>
        <w:t>горному</w:t>
      </w:r>
      <w:proofErr w:type="gramEnd"/>
      <w:r w:rsidR="00882947" w:rsidRPr="00882947">
        <w:rPr>
          <w:rFonts w:ascii="Times New Roman" w:hAnsi="Times New Roman" w:cs="Times New Roman"/>
          <w:sz w:val="28"/>
          <w:szCs w:val="28"/>
        </w:rPr>
        <w:t xml:space="preserve"> и металлургическому надзору за 9 месяцев 2022 года»</w:t>
      </w:r>
      <w:r w:rsidR="00882947">
        <w:rPr>
          <w:rFonts w:ascii="Times New Roman" w:hAnsi="Times New Roman" w:cs="Times New Roman"/>
          <w:sz w:val="28"/>
          <w:szCs w:val="28"/>
        </w:rPr>
        <w:t>.</w:t>
      </w:r>
    </w:p>
    <w:p w:rsidR="001C701A" w:rsidRPr="001C701A" w:rsidRDefault="001C701A" w:rsidP="001C70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подготовки к </w:t>
      </w:r>
      <w:r w:rsidRPr="001C701A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1C701A">
        <w:rPr>
          <w:rFonts w:ascii="Times New Roman" w:hAnsi="Times New Roman" w:cs="Times New Roman"/>
          <w:sz w:val="28"/>
          <w:szCs w:val="28"/>
        </w:rPr>
        <w:t>на официа</w:t>
      </w:r>
      <w:r>
        <w:rPr>
          <w:rFonts w:ascii="Times New Roman" w:hAnsi="Times New Roman" w:cs="Times New Roman"/>
          <w:sz w:val="28"/>
          <w:szCs w:val="28"/>
        </w:rPr>
        <w:t>льном сайте Управления был размещен</w:t>
      </w:r>
      <w:r w:rsidRPr="001C701A">
        <w:rPr>
          <w:rFonts w:ascii="Times New Roman" w:hAnsi="Times New Roman" w:cs="Times New Roman"/>
          <w:sz w:val="28"/>
          <w:szCs w:val="28"/>
        </w:rPr>
        <w:t xml:space="preserve"> анонс публичного мероприятия с информацией о дате, времени, месте и способе п</w:t>
      </w:r>
      <w:r>
        <w:rPr>
          <w:rFonts w:ascii="Times New Roman" w:hAnsi="Times New Roman" w:cs="Times New Roman"/>
          <w:sz w:val="28"/>
          <w:szCs w:val="28"/>
        </w:rPr>
        <w:t xml:space="preserve">роведения публичного обсуждения; </w:t>
      </w:r>
      <w:r w:rsidRPr="001C701A">
        <w:rPr>
          <w:rFonts w:ascii="Times New Roman" w:hAnsi="Times New Roman" w:cs="Times New Roman"/>
          <w:sz w:val="28"/>
          <w:szCs w:val="28"/>
        </w:rPr>
        <w:t xml:space="preserve">определен перечень участников, которым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1C701A">
        <w:rPr>
          <w:rFonts w:ascii="Times New Roman" w:hAnsi="Times New Roman" w:cs="Times New Roman"/>
          <w:sz w:val="28"/>
          <w:szCs w:val="28"/>
        </w:rPr>
        <w:t>направлены приглашения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C701A">
        <w:rPr>
          <w:rFonts w:ascii="Times New Roman" w:hAnsi="Times New Roman" w:cs="Times New Roman"/>
          <w:sz w:val="28"/>
          <w:szCs w:val="28"/>
        </w:rPr>
        <w:t xml:space="preserve"> ссылкой для подключения к мероприятию.</w:t>
      </w:r>
    </w:p>
    <w:p w:rsidR="00882947" w:rsidRPr="002B2825" w:rsidRDefault="00882947" w:rsidP="008829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2B2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совещании</w:t>
      </w:r>
      <w:proofErr w:type="gramEnd"/>
      <w:r w:rsidRPr="002B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представители поднадзорных организаций, Государственной инспекции труда Свердловской области, Челябинской областной организации горно-металлургического профсоюза</w:t>
      </w:r>
      <w:r w:rsidR="001A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61D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(всего 9</w:t>
      </w:r>
      <w:r w:rsidR="001A16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A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  <w:r w:rsidRPr="002B2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701A" w:rsidRPr="001C7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A9E" w:rsidRPr="00F13876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highlight w:val="yellow"/>
        </w:rPr>
      </w:pPr>
    </w:p>
    <w:p w:rsidR="00E52A9E" w:rsidRPr="00882947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82947">
        <w:rPr>
          <w:rFonts w:ascii="Times New Roman" w:hAnsi="Times New Roman" w:cs="Times New Roman"/>
          <w:b/>
          <w:sz w:val="27"/>
          <w:szCs w:val="27"/>
        </w:rPr>
        <w:t>Результаты анкетирования участников совещания</w:t>
      </w:r>
    </w:p>
    <w:p w:rsidR="00E52A9E" w:rsidRPr="00F13876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highlight w:val="yellow"/>
        </w:rPr>
      </w:pPr>
    </w:p>
    <w:p w:rsidR="00882947" w:rsidRPr="00882947" w:rsidRDefault="00882947" w:rsidP="0088294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882947">
        <w:rPr>
          <w:rStyle w:val="1"/>
          <w:rFonts w:eastAsia="Book Antiqua"/>
          <w:sz w:val="28"/>
          <w:szCs w:val="28"/>
        </w:rPr>
        <w:t>С целью определения эффективности и полезности проведенного публичного мероприятия были опрошены посредством анкетирования 38 участников мероприятия.</w:t>
      </w:r>
    </w:p>
    <w:p w:rsidR="00882947" w:rsidRPr="00882947" w:rsidRDefault="00882947" w:rsidP="0088294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882947">
        <w:rPr>
          <w:rStyle w:val="1"/>
          <w:rFonts w:eastAsia="Book Antiqua"/>
          <w:sz w:val="28"/>
          <w:szCs w:val="28"/>
        </w:rPr>
        <w:t>Источником получения информации о проведении мероприятия указали:</w:t>
      </w:r>
    </w:p>
    <w:p w:rsidR="00882947" w:rsidRPr="00882947" w:rsidRDefault="00882947" w:rsidP="0088294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882947">
        <w:rPr>
          <w:rStyle w:val="1"/>
          <w:rFonts w:eastAsia="Book Antiqua"/>
          <w:sz w:val="28"/>
          <w:szCs w:val="28"/>
        </w:rPr>
        <w:t>пресс-релиз на официальном сайте Уральского управления Ростехнадзора - 1% респондентов;</w:t>
      </w:r>
    </w:p>
    <w:p w:rsidR="00882947" w:rsidRPr="00882947" w:rsidRDefault="00882947" w:rsidP="0088294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882947">
        <w:rPr>
          <w:rStyle w:val="1"/>
          <w:rFonts w:eastAsia="Book Antiqua"/>
          <w:sz w:val="28"/>
          <w:szCs w:val="28"/>
        </w:rPr>
        <w:t>уведомление о мероприятии, поступившее от Уральского управления Ростехнадзора - 99% респондентов;</w:t>
      </w:r>
    </w:p>
    <w:p w:rsidR="00882947" w:rsidRPr="00882947" w:rsidRDefault="00882947" w:rsidP="0088294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882947">
        <w:rPr>
          <w:rStyle w:val="1"/>
          <w:rFonts w:eastAsia="Book Antiqua"/>
          <w:sz w:val="28"/>
          <w:szCs w:val="28"/>
        </w:rPr>
        <w:t xml:space="preserve">другой источник - 0% </w:t>
      </w:r>
    </w:p>
    <w:p w:rsidR="00882947" w:rsidRPr="00882947" w:rsidRDefault="00882947" w:rsidP="0088294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882947">
        <w:rPr>
          <w:rStyle w:val="1"/>
          <w:rFonts w:eastAsia="Book Antiqua"/>
          <w:sz w:val="28"/>
          <w:szCs w:val="28"/>
        </w:rPr>
        <w:t>Соответствие проведенного мероприятия ожиданиям участники анкетирования оценили по 5-бальной шкале. Средний балл составил:</w:t>
      </w:r>
    </w:p>
    <w:p w:rsidR="00882947" w:rsidRPr="00882947" w:rsidRDefault="00882947" w:rsidP="0088294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882947">
        <w:rPr>
          <w:rStyle w:val="1"/>
          <w:rFonts w:eastAsia="Book Antiqua"/>
          <w:sz w:val="28"/>
          <w:szCs w:val="28"/>
        </w:rPr>
        <w:t>по тематической направленности – 4,9;</w:t>
      </w:r>
    </w:p>
    <w:p w:rsidR="00882947" w:rsidRPr="00882947" w:rsidRDefault="00882947" w:rsidP="0088294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882947">
        <w:rPr>
          <w:rStyle w:val="1"/>
          <w:rFonts w:eastAsia="Book Antiqua"/>
          <w:sz w:val="28"/>
          <w:szCs w:val="28"/>
        </w:rPr>
        <w:t>по программе – 4,8;</w:t>
      </w:r>
    </w:p>
    <w:p w:rsidR="00882947" w:rsidRPr="00882947" w:rsidRDefault="00882947" w:rsidP="0088294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882947">
        <w:rPr>
          <w:rStyle w:val="1"/>
          <w:rFonts w:eastAsia="Book Antiqua"/>
          <w:sz w:val="28"/>
          <w:szCs w:val="28"/>
        </w:rPr>
        <w:t xml:space="preserve">по квалификации </w:t>
      </w:r>
      <w:proofErr w:type="gramStart"/>
      <w:r w:rsidRPr="00882947">
        <w:rPr>
          <w:rStyle w:val="1"/>
          <w:rFonts w:eastAsia="Book Antiqua"/>
          <w:sz w:val="28"/>
          <w:szCs w:val="28"/>
        </w:rPr>
        <w:t>выступающих</w:t>
      </w:r>
      <w:proofErr w:type="gramEnd"/>
      <w:r w:rsidRPr="00882947">
        <w:rPr>
          <w:rStyle w:val="1"/>
          <w:rFonts w:eastAsia="Book Antiqua"/>
          <w:sz w:val="28"/>
          <w:szCs w:val="28"/>
        </w:rPr>
        <w:t xml:space="preserve"> – 4,7;</w:t>
      </w:r>
    </w:p>
    <w:p w:rsidR="00882947" w:rsidRPr="00882947" w:rsidRDefault="00882947" w:rsidP="0088294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882947">
        <w:rPr>
          <w:rStyle w:val="1"/>
          <w:rFonts w:eastAsia="Book Antiqua"/>
          <w:sz w:val="28"/>
          <w:szCs w:val="28"/>
        </w:rPr>
        <w:lastRenderedPageBreak/>
        <w:t>по организации мероприятия – 4,7.</w:t>
      </w:r>
    </w:p>
    <w:p w:rsidR="00882947" w:rsidRPr="00882947" w:rsidRDefault="00882947" w:rsidP="0088294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882947">
        <w:rPr>
          <w:rStyle w:val="1"/>
          <w:rFonts w:eastAsia="Book Antiqua"/>
          <w:sz w:val="28"/>
          <w:szCs w:val="28"/>
        </w:rPr>
        <w:t xml:space="preserve">О возможности участия в публичном обсуждении проектов докладов, подготовленных </w:t>
      </w:r>
      <w:proofErr w:type="spellStart"/>
      <w:r w:rsidRPr="00882947">
        <w:rPr>
          <w:rStyle w:val="1"/>
          <w:rFonts w:eastAsia="Book Antiqua"/>
          <w:sz w:val="28"/>
          <w:szCs w:val="28"/>
        </w:rPr>
        <w:t>Ростехнадзором</w:t>
      </w:r>
      <w:proofErr w:type="spellEnd"/>
      <w:r w:rsidRPr="00882947">
        <w:rPr>
          <w:rStyle w:val="1"/>
          <w:rFonts w:eastAsia="Book Antiqua"/>
          <w:sz w:val="28"/>
          <w:szCs w:val="28"/>
        </w:rPr>
        <w:t>:</w:t>
      </w:r>
    </w:p>
    <w:p w:rsidR="00882947" w:rsidRPr="00882947" w:rsidRDefault="00882947" w:rsidP="0088294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882947">
        <w:rPr>
          <w:rStyle w:val="1"/>
          <w:rFonts w:eastAsia="Book Antiqua"/>
          <w:sz w:val="28"/>
          <w:szCs w:val="28"/>
        </w:rPr>
        <w:t xml:space="preserve">- не знали 25% </w:t>
      </w:r>
      <w:proofErr w:type="gramStart"/>
      <w:r w:rsidRPr="00882947">
        <w:rPr>
          <w:rStyle w:val="1"/>
          <w:rFonts w:eastAsia="Book Antiqua"/>
          <w:sz w:val="28"/>
          <w:szCs w:val="28"/>
        </w:rPr>
        <w:t>опрошенных</w:t>
      </w:r>
      <w:proofErr w:type="gramEnd"/>
      <w:r w:rsidRPr="00882947">
        <w:rPr>
          <w:rStyle w:val="1"/>
          <w:rFonts w:eastAsia="Book Antiqua"/>
          <w:sz w:val="28"/>
          <w:szCs w:val="28"/>
        </w:rPr>
        <w:t xml:space="preserve">, </w:t>
      </w:r>
    </w:p>
    <w:p w:rsidR="00882947" w:rsidRPr="00882947" w:rsidRDefault="00882947" w:rsidP="0088294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882947">
        <w:rPr>
          <w:rStyle w:val="1"/>
          <w:rFonts w:eastAsia="Book Antiqua"/>
          <w:sz w:val="28"/>
          <w:szCs w:val="28"/>
        </w:rPr>
        <w:t xml:space="preserve">- 75% - отметили, что не участвовали в обсуждении. </w:t>
      </w:r>
    </w:p>
    <w:p w:rsidR="00882947" w:rsidRPr="00882947" w:rsidRDefault="00882947" w:rsidP="0088294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882947">
        <w:rPr>
          <w:rStyle w:val="1"/>
          <w:rFonts w:eastAsia="Book Antiqua"/>
          <w:sz w:val="28"/>
          <w:szCs w:val="28"/>
        </w:rPr>
        <w:t>На вопрос «Будете ли Вы еще посещать подобные мероприятия» - 100% ответили положительно.</w:t>
      </w:r>
    </w:p>
    <w:p w:rsidR="00882947" w:rsidRDefault="00882947" w:rsidP="0088294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882947">
        <w:rPr>
          <w:rStyle w:val="1"/>
          <w:rFonts w:eastAsia="Book Antiqua"/>
          <w:sz w:val="28"/>
          <w:szCs w:val="28"/>
        </w:rPr>
        <w:t>Предложения по совершенствованию организации и проведения подобных мероприятий от участников совещания не поступали.</w:t>
      </w:r>
    </w:p>
    <w:p w:rsidR="00761D89" w:rsidRDefault="00761D89" w:rsidP="0088294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</w:p>
    <w:p w:rsidR="00761D89" w:rsidRDefault="00761D89" w:rsidP="00882947">
      <w:pPr>
        <w:spacing w:after="0"/>
        <w:ind w:firstLine="709"/>
        <w:jc w:val="both"/>
        <w:outlineLvl w:val="0"/>
        <w:rPr>
          <w:rStyle w:val="1"/>
          <w:rFonts w:eastAsia="Book Antiqua"/>
          <w:b/>
          <w:sz w:val="27"/>
          <w:szCs w:val="27"/>
        </w:rPr>
      </w:pPr>
      <w:r w:rsidRPr="00761D89">
        <w:rPr>
          <w:rStyle w:val="1"/>
          <w:rFonts w:eastAsia="Book Antiqua"/>
          <w:b/>
          <w:sz w:val="27"/>
          <w:szCs w:val="27"/>
        </w:rPr>
        <w:t>О принятых решениях</w:t>
      </w:r>
    </w:p>
    <w:p w:rsidR="00761D89" w:rsidRPr="00761D89" w:rsidRDefault="00761D89" w:rsidP="00882947">
      <w:pPr>
        <w:spacing w:after="0"/>
        <w:ind w:firstLine="709"/>
        <w:jc w:val="both"/>
        <w:outlineLvl w:val="0"/>
        <w:rPr>
          <w:rStyle w:val="1"/>
          <w:rFonts w:eastAsia="Book Antiqua"/>
          <w:b/>
          <w:sz w:val="27"/>
          <w:szCs w:val="27"/>
        </w:rPr>
      </w:pPr>
    </w:p>
    <w:p w:rsidR="001C701A" w:rsidRDefault="001C701A" w:rsidP="0088294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761D89">
        <w:rPr>
          <w:rStyle w:val="1"/>
          <w:rFonts w:eastAsia="Book Antiqua"/>
          <w:sz w:val="28"/>
          <w:szCs w:val="28"/>
        </w:rPr>
        <w:t>По результатам проведения мероприятия приняты следующие решения:</w:t>
      </w:r>
    </w:p>
    <w:p w:rsidR="00761D89" w:rsidRPr="00761D89" w:rsidRDefault="00761D89" w:rsidP="00761D89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761D89">
        <w:rPr>
          <w:rStyle w:val="1"/>
          <w:rFonts w:eastAsia="Book Antiqua"/>
          <w:sz w:val="28"/>
          <w:szCs w:val="28"/>
        </w:rPr>
        <w:t>По итогам проведения публичного мероприятия принято решение рекомендовать руководителям предприятий и службам производственного контроля при эксплуатации ОПО горно-металлургической отрасли осуществлять строгий контроль:</w:t>
      </w:r>
    </w:p>
    <w:p w:rsidR="00761D89" w:rsidRPr="00761D89" w:rsidRDefault="00761D89" w:rsidP="00761D89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761D89">
        <w:rPr>
          <w:rStyle w:val="1"/>
          <w:rFonts w:eastAsia="Book Antiqua"/>
          <w:sz w:val="28"/>
          <w:szCs w:val="28"/>
        </w:rPr>
        <w:t>1. на объектах ведения горных работ и обогащения полезных ископаемых:</w:t>
      </w:r>
    </w:p>
    <w:p w:rsidR="00761D89" w:rsidRPr="00761D89" w:rsidRDefault="00761D89" w:rsidP="00761D89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761D89">
        <w:rPr>
          <w:rStyle w:val="1"/>
          <w:rFonts w:eastAsia="Book Antiqua"/>
          <w:sz w:val="28"/>
          <w:szCs w:val="28"/>
        </w:rPr>
        <w:t>- за наличием и соответствием требованиям разработанных регламентов производственных процессов в части безопасного ведения работ;</w:t>
      </w:r>
    </w:p>
    <w:p w:rsidR="00761D89" w:rsidRPr="00761D89" w:rsidRDefault="00761D89" w:rsidP="00761D89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761D89">
        <w:rPr>
          <w:rStyle w:val="1"/>
          <w:rFonts w:eastAsia="Book Antiqua"/>
          <w:sz w:val="28"/>
          <w:szCs w:val="28"/>
        </w:rPr>
        <w:t>- за специальным обучением и допуском к работе персонала на горном транспорте и механизмах;</w:t>
      </w:r>
    </w:p>
    <w:p w:rsidR="00761D89" w:rsidRPr="00761D89" w:rsidRDefault="00761D89" w:rsidP="00761D89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761D89">
        <w:rPr>
          <w:rStyle w:val="1"/>
          <w:rFonts w:eastAsia="Book Antiqua"/>
          <w:sz w:val="28"/>
          <w:szCs w:val="28"/>
        </w:rPr>
        <w:t>- за состоянием горной техники и транспорта, осмотров и обслуживания техники перед началом работ;</w:t>
      </w:r>
    </w:p>
    <w:p w:rsidR="00761D89" w:rsidRPr="00761D89" w:rsidRDefault="00761D89" w:rsidP="00761D89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761D89">
        <w:rPr>
          <w:rStyle w:val="1"/>
          <w:rFonts w:eastAsia="Book Antiqua"/>
          <w:sz w:val="28"/>
          <w:szCs w:val="28"/>
        </w:rPr>
        <w:t>- за разработкой мероприятий безопасной эксплуатации горных комбайнов;</w:t>
      </w:r>
    </w:p>
    <w:p w:rsidR="00761D89" w:rsidRPr="00761D89" w:rsidRDefault="00761D89" w:rsidP="00761D89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761D89">
        <w:rPr>
          <w:rStyle w:val="1"/>
          <w:rFonts w:eastAsia="Book Antiqua"/>
          <w:sz w:val="28"/>
          <w:szCs w:val="28"/>
        </w:rPr>
        <w:t>- за наличием и соблюдением проектной и технологической документации, паспортов ведения работ и инструкций;</w:t>
      </w:r>
    </w:p>
    <w:p w:rsidR="00761D89" w:rsidRPr="00761D89" w:rsidRDefault="00761D89" w:rsidP="00761D89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761D89">
        <w:rPr>
          <w:rStyle w:val="1"/>
          <w:rFonts w:eastAsia="Book Antiqua"/>
          <w:sz w:val="28"/>
          <w:szCs w:val="28"/>
        </w:rPr>
        <w:t>- за соблюдением требований промышленной безопасности работниками организаций, привлекаемых для производства работ по договорам подряда;</w:t>
      </w:r>
    </w:p>
    <w:p w:rsidR="00761D89" w:rsidRPr="00761D89" w:rsidRDefault="00761D89" w:rsidP="00761D89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761D89">
        <w:rPr>
          <w:rStyle w:val="1"/>
          <w:rFonts w:eastAsia="Book Antiqua"/>
          <w:sz w:val="28"/>
          <w:szCs w:val="28"/>
        </w:rPr>
        <w:t>- за принятием мер по ликвидации заколов в подземных выработках.</w:t>
      </w:r>
    </w:p>
    <w:p w:rsidR="00761D89" w:rsidRPr="00761D89" w:rsidRDefault="00761D89" w:rsidP="00761D89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761D89">
        <w:rPr>
          <w:rStyle w:val="1"/>
          <w:rFonts w:eastAsia="Book Antiqua"/>
          <w:sz w:val="28"/>
          <w:szCs w:val="28"/>
        </w:rPr>
        <w:t>2. на объектах металлургических производств:</w:t>
      </w:r>
    </w:p>
    <w:p w:rsidR="00761D89" w:rsidRPr="00761D89" w:rsidRDefault="00761D89" w:rsidP="00761D89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761D89">
        <w:rPr>
          <w:rStyle w:val="1"/>
          <w:rFonts w:eastAsia="Book Antiqua"/>
          <w:sz w:val="28"/>
          <w:szCs w:val="28"/>
        </w:rPr>
        <w:t>- за исправностью, своевременным ремонтом и обслуживанием эксплуатируемого оборудования, наличием и исправностью блокировочных устройств;</w:t>
      </w:r>
    </w:p>
    <w:p w:rsidR="00761D89" w:rsidRPr="00761D89" w:rsidRDefault="00761D89" w:rsidP="00761D89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761D89">
        <w:rPr>
          <w:rStyle w:val="1"/>
          <w:rFonts w:eastAsia="Book Antiqua"/>
          <w:sz w:val="28"/>
          <w:szCs w:val="28"/>
        </w:rPr>
        <w:lastRenderedPageBreak/>
        <w:t>- за наличием и выполнением требований технологических и производственных инструкций.</w:t>
      </w:r>
    </w:p>
    <w:p w:rsidR="00761D89" w:rsidRPr="00761D89" w:rsidRDefault="00761D89" w:rsidP="00761D89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761D89">
        <w:rPr>
          <w:rStyle w:val="1"/>
          <w:rFonts w:eastAsia="Book Antiqua"/>
          <w:sz w:val="28"/>
          <w:szCs w:val="28"/>
        </w:rPr>
        <w:t>3. на объектах обращения взрывчатых материалов:</w:t>
      </w:r>
    </w:p>
    <w:p w:rsidR="00761D89" w:rsidRPr="00761D89" w:rsidRDefault="00761D89" w:rsidP="00761D89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761D89">
        <w:rPr>
          <w:rStyle w:val="1"/>
          <w:rFonts w:eastAsia="Book Antiqua"/>
          <w:sz w:val="28"/>
          <w:szCs w:val="28"/>
        </w:rPr>
        <w:t>- за наличием и соблюдением опасных и запретных зон при взрывных работах;</w:t>
      </w:r>
    </w:p>
    <w:p w:rsidR="00761D89" w:rsidRPr="00882947" w:rsidRDefault="00761D89" w:rsidP="00761D89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761D89">
        <w:rPr>
          <w:rStyle w:val="1"/>
          <w:rFonts w:eastAsia="Book Antiqua"/>
          <w:sz w:val="28"/>
          <w:szCs w:val="28"/>
        </w:rPr>
        <w:t xml:space="preserve">- за соответствием применяемых взрывчатых материалов промышленного назначения выданным Разрешениям на применение, а также требованиям </w:t>
      </w:r>
      <w:proofErr w:type="gramStart"/>
      <w:r w:rsidRPr="00761D89">
        <w:rPr>
          <w:rStyle w:val="1"/>
          <w:rFonts w:eastAsia="Book Antiqua"/>
          <w:sz w:val="28"/>
          <w:szCs w:val="28"/>
        </w:rPr>
        <w:t>ТР</w:t>
      </w:r>
      <w:proofErr w:type="gramEnd"/>
      <w:r w:rsidRPr="00761D89">
        <w:rPr>
          <w:rStyle w:val="1"/>
          <w:rFonts w:eastAsia="Book Antiqua"/>
          <w:sz w:val="28"/>
          <w:szCs w:val="28"/>
        </w:rPr>
        <w:t xml:space="preserve"> ТС 028/2012 «О безопасности взрывчатых веществ и изделий на их основе» и условиям применения.</w:t>
      </w:r>
    </w:p>
    <w:p w:rsidR="00761D89" w:rsidRDefault="00761D89" w:rsidP="00084D63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1D3D" w:rsidRDefault="00882947" w:rsidP="00084D63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2947">
        <w:rPr>
          <w:rFonts w:ascii="Times New Roman" w:hAnsi="Times New Roman" w:cs="Times New Roman"/>
          <w:sz w:val="28"/>
          <w:szCs w:val="28"/>
        </w:rPr>
        <w:t>Подробнее с материалами публичного обсуждения, а также с ответами на вопросы, поступившими до начала мероприятия и в ходе его проведения можно ознакомиться в разделе «Публичные обсуждения результатов правоприменительной практики Управления» на сайте Уральского управления Ростехнадзора.</w:t>
      </w:r>
    </w:p>
    <w:p w:rsidR="001C701A" w:rsidRPr="007C67AB" w:rsidRDefault="001C701A" w:rsidP="00084D63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C701A" w:rsidRPr="007C67AB" w:rsidSect="0001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9E"/>
    <w:rsid w:val="00084D63"/>
    <w:rsid w:val="000C3B9E"/>
    <w:rsid w:val="00123EA2"/>
    <w:rsid w:val="00187B08"/>
    <w:rsid w:val="001959B6"/>
    <w:rsid w:val="001A161D"/>
    <w:rsid w:val="001C701A"/>
    <w:rsid w:val="001E3F64"/>
    <w:rsid w:val="0026342F"/>
    <w:rsid w:val="002F3D26"/>
    <w:rsid w:val="00342B75"/>
    <w:rsid w:val="003A49CD"/>
    <w:rsid w:val="00422E44"/>
    <w:rsid w:val="004B76BD"/>
    <w:rsid w:val="004D024D"/>
    <w:rsid w:val="004F13CD"/>
    <w:rsid w:val="00551959"/>
    <w:rsid w:val="0056514C"/>
    <w:rsid w:val="0069614B"/>
    <w:rsid w:val="006A7A54"/>
    <w:rsid w:val="00761D89"/>
    <w:rsid w:val="007C5D76"/>
    <w:rsid w:val="007C67AB"/>
    <w:rsid w:val="00882947"/>
    <w:rsid w:val="00952A4C"/>
    <w:rsid w:val="009647BE"/>
    <w:rsid w:val="00984331"/>
    <w:rsid w:val="009B10EF"/>
    <w:rsid w:val="00A53A0B"/>
    <w:rsid w:val="00AE1D3D"/>
    <w:rsid w:val="00B27F02"/>
    <w:rsid w:val="00CD47CB"/>
    <w:rsid w:val="00D36D96"/>
    <w:rsid w:val="00D4455C"/>
    <w:rsid w:val="00E52A9E"/>
    <w:rsid w:val="00E648E0"/>
    <w:rsid w:val="00EC2392"/>
    <w:rsid w:val="00F1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959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959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959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2"/>
    <w:basedOn w:val="a3"/>
    <w:rsid w:val="00084D6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959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959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959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2"/>
    <w:basedOn w:val="a3"/>
    <w:rsid w:val="00084D6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user</cp:lastModifiedBy>
  <cp:revision>10</cp:revision>
  <cp:lastPrinted>2018-09-25T06:44:00Z</cp:lastPrinted>
  <dcterms:created xsi:type="dcterms:W3CDTF">2022-10-03T04:42:00Z</dcterms:created>
  <dcterms:modified xsi:type="dcterms:W3CDTF">2022-12-30T05:29:00Z</dcterms:modified>
</cp:coreProperties>
</file>